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ФАС России и НП "Содействие развитию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2010,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2010 года состоится очередное совместное заседание Федеральной антимонопольной службы и Некоммерческого партнерства "Содействие развитию конкуренции", посвященное обсуждению изменений в Федеральный закон "О защите конкуренции" и некоторые другие законодательные акты Российской Федерации (т.н. "третий антимонопольный пакет" законов).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пройдет в зале коллегий ФАС России, начало в 15.00.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и справки до 13.00 19 августа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т.(499) 252-10-63, (499) 255-91-57, 8(499) 795-71-22, (499) 252-46-57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 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