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Трансляция Всероссийской конференции в сфере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Трансляции пленарных заседаний в 10:15 и 12:30. Полная программа конференции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zakupki-conf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