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утвердило новые полномочия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2012, 14:37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2012 года Правительство Российской Федерации подписало Постановление № 631, согласно которому Федеральная антимонопольная служба (ФАС России) наделяется полномочиями в рамках реализации Федерального закона № 223-ФЗ «О закупках товаров, работ, услуг отдельными видами юридических лиц».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ФАС России уполномочена осуществлять определение совокупной доли участия Российской Федерации, субъектов Российской Федерации, муниципального образования в уставном капитале хозяйственных обществ, совокупной доли участия юридических лиц в уставном капитале дочерних хозяйственных обществ, совокупной доли участия дочерних хозяйственных обществ в уставном капитале их дочерних хозяйственных обществ.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этого, порядок уведомления заказчиков об изменении совокупной доли такого участия также относится к полномочиям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также наделена функцией ведения реестра недобросовестных поставщиков, предусмотренного законом «О закупках товаров, работ, услуг отдельными видами юридических лиц».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1 января 2012 года вступил в силу Федеральный закон «О закупках товаров, работ, услуг отдельными видами юридических лиц» (223-ФЗ), устанавливающий общие принципы закупки товаров, работ, услуг, в том числе государственными корпорациями и компаниям, ФГУПами и хозяйственными обществами, в уставном капитале которых доля участия государства превышает 50% (заказчики).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